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E68C" w14:textId="77777777" w:rsidR="00856B3B" w:rsidRDefault="00856B3B" w:rsidP="000277C8"/>
    <w:p w14:paraId="650FD828" w14:textId="44929413" w:rsidR="0029203C" w:rsidRPr="0029203C" w:rsidRDefault="0029203C" w:rsidP="0029203C">
      <w:pPr>
        <w:pStyle w:val="Heading4"/>
        <w:spacing w:before="0"/>
        <w:rPr>
          <w:b/>
          <w:color w:val="auto"/>
        </w:rPr>
      </w:pPr>
      <w:r w:rsidRPr="0029203C">
        <w:rPr>
          <w:b/>
          <w:color w:val="auto"/>
        </w:rPr>
        <w:t>Framing Questions</w:t>
      </w:r>
    </w:p>
    <w:p w14:paraId="4C5720BA" w14:textId="77777777" w:rsidR="00EF2E12" w:rsidRDefault="000277C8" w:rsidP="000277C8">
      <w:pPr>
        <w:pStyle w:val="ListParagraph"/>
        <w:numPr>
          <w:ilvl w:val="0"/>
          <w:numId w:val="5"/>
        </w:numPr>
      </w:pPr>
      <w:r>
        <w:t xml:space="preserve">What </w:t>
      </w:r>
      <w:r w:rsidR="00EF2E12">
        <w:t>is an area of employee competitiveness that you would want to dig in on?</w:t>
      </w:r>
    </w:p>
    <w:p w14:paraId="4B2A8666" w14:textId="5318252A" w:rsidR="000277C8" w:rsidRDefault="00EF2E12" w:rsidP="000277C8">
      <w:pPr>
        <w:pStyle w:val="ListParagraph"/>
        <w:numPr>
          <w:ilvl w:val="0"/>
          <w:numId w:val="5"/>
        </w:numPr>
      </w:pPr>
      <w:r>
        <w:t>What idea would you like to pilot that you believe could increase employee competitiveness?</w:t>
      </w:r>
    </w:p>
    <w:tbl>
      <w:tblPr>
        <w:tblStyle w:val="a"/>
        <w:tblpPr w:leftFromText="180" w:rightFromText="180" w:vertAnchor="page" w:horzAnchor="margin" w:tblpY="3471"/>
        <w:tblW w:w="10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0"/>
        <w:gridCol w:w="6700"/>
      </w:tblGrid>
      <w:tr w:rsidR="0029203C" w14:paraId="2B9CC36C" w14:textId="77777777" w:rsidTr="0029203C">
        <w:trPr>
          <w:trHeight w:val="960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B385" w14:textId="77777777" w:rsidR="0029203C" w:rsidRPr="008F3ACF" w:rsidRDefault="0029203C" w:rsidP="0029203C">
            <w:pPr>
              <w:pStyle w:val="Heading4"/>
              <w:spacing w:befor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Identify the</w:t>
            </w:r>
            <w:r w:rsidRPr="008F3ACF">
              <w:rPr>
                <w:b/>
                <w:color w:val="auto"/>
              </w:rPr>
              <w:t xml:space="preserve"> Idea</w:t>
            </w:r>
          </w:p>
          <w:p w14:paraId="1530D06F" w14:textId="42D54E57" w:rsidR="0029203C" w:rsidRPr="008F3ACF" w:rsidRDefault="0029203C" w:rsidP="0029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 w:themeColor="text1" w:themeTint="A6"/>
              </w:rPr>
            </w:pPr>
            <w:r w:rsidRPr="008F3ACF">
              <w:rPr>
                <w:color w:val="595959" w:themeColor="text1" w:themeTint="A6"/>
              </w:rPr>
              <w:t xml:space="preserve">What </w:t>
            </w:r>
            <w:r>
              <w:rPr>
                <w:color w:val="595959" w:themeColor="text1" w:themeTint="A6"/>
              </w:rPr>
              <w:t>component(s)</w:t>
            </w:r>
            <w:r w:rsidRPr="008F3ACF">
              <w:rPr>
                <w:color w:val="595959" w:themeColor="text1" w:themeTint="A6"/>
              </w:rPr>
              <w:t xml:space="preserve"> of</w:t>
            </w:r>
            <w:r w:rsidR="00EF2E12">
              <w:rPr>
                <w:color w:val="595959" w:themeColor="text1" w:themeTint="A6"/>
              </w:rPr>
              <w:t xml:space="preserve"> employment at your ESE</w:t>
            </w:r>
            <w:r w:rsidRPr="008F3ACF">
              <w:rPr>
                <w:color w:val="595959" w:themeColor="text1" w:themeTint="A6"/>
              </w:rPr>
              <w:t xml:space="preserve"> do you want to pilot?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E102" w14:textId="77777777" w:rsidR="0029203C" w:rsidRDefault="0029203C" w:rsidP="0029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03C" w14:paraId="121085C8" w14:textId="77777777" w:rsidTr="0029203C">
        <w:trPr>
          <w:trHeight w:val="2160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DAD4" w14:textId="77777777" w:rsidR="0029203C" w:rsidRPr="008F3ACF" w:rsidRDefault="0029203C" w:rsidP="0029203C">
            <w:pPr>
              <w:pStyle w:val="Heading4"/>
              <w:spacing w:before="0"/>
              <w:rPr>
                <w:b/>
                <w:color w:val="auto"/>
              </w:rPr>
            </w:pPr>
            <w:r w:rsidRPr="008F3ACF">
              <w:rPr>
                <w:b/>
                <w:color w:val="auto"/>
              </w:rPr>
              <w:t>Define the Test</w:t>
            </w:r>
          </w:p>
          <w:p w14:paraId="3A34D3A1" w14:textId="77777777" w:rsidR="0029203C" w:rsidRDefault="0029203C" w:rsidP="0029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F3ACF">
              <w:rPr>
                <w:color w:val="595959" w:themeColor="text1" w:themeTint="A6"/>
              </w:rPr>
              <w:t>What do you want to learn from your pilot?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8E73" w14:textId="77777777" w:rsidR="0029203C" w:rsidRDefault="0029203C" w:rsidP="0029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03C" w14:paraId="1474236D" w14:textId="77777777" w:rsidTr="0029203C">
        <w:trPr>
          <w:trHeight w:val="2160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FF62" w14:textId="77777777" w:rsidR="0029203C" w:rsidRPr="008F3ACF" w:rsidRDefault="0029203C" w:rsidP="0029203C">
            <w:pPr>
              <w:pStyle w:val="Heading4"/>
              <w:spacing w:befor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Design</w:t>
            </w:r>
            <w:r w:rsidRPr="008F3ACF">
              <w:rPr>
                <w:b/>
                <w:color w:val="auto"/>
              </w:rPr>
              <w:t xml:space="preserve"> the Test</w:t>
            </w:r>
          </w:p>
          <w:p w14:paraId="6B9A0F24" w14:textId="77777777" w:rsidR="0029203C" w:rsidRDefault="0029203C" w:rsidP="0029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F3ACF">
              <w:rPr>
                <w:color w:val="595959" w:themeColor="text1" w:themeTint="A6"/>
              </w:rPr>
              <w:t>How will you conduct your pilot?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CF4B" w14:textId="77777777" w:rsidR="0029203C" w:rsidRDefault="0029203C" w:rsidP="0029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03C" w14:paraId="1EA18A42" w14:textId="77777777" w:rsidTr="0029203C">
        <w:trPr>
          <w:trHeight w:val="2160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C265" w14:textId="77777777" w:rsidR="0029203C" w:rsidRDefault="0029203C" w:rsidP="0029203C">
            <w:pPr>
              <w:pStyle w:val="Heading4"/>
              <w:spacing w:befor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Define Success</w:t>
            </w:r>
          </w:p>
          <w:p w14:paraId="2E518691" w14:textId="77777777" w:rsidR="0029203C" w:rsidRPr="008F3ACF" w:rsidRDefault="0029203C" w:rsidP="0029203C">
            <w:pPr>
              <w:widowControl w:val="0"/>
              <w:spacing w:line="240" w:lineRule="auto"/>
            </w:pPr>
            <w:r w:rsidRPr="008F3ACF">
              <w:rPr>
                <w:color w:val="595959" w:themeColor="text1" w:themeTint="A6"/>
              </w:rPr>
              <w:t>How will you know whether the pilot was successful?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3568" w14:textId="77777777" w:rsidR="0029203C" w:rsidRDefault="0029203C" w:rsidP="0029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03C" w14:paraId="2FBE7EE4" w14:textId="77777777" w:rsidTr="00EF661B">
        <w:trPr>
          <w:trHeight w:val="2085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D7A6" w14:textId="77777777" w:rsidR="0029203C" w:rsidRPr="008F3ACF" w:rsidRDefault="0029203C" w:rsidP="0029203C">
            <w:pPr>
              <w:widowControl w:val="0"/>
              <w:spacing w:line="240" w:lineRule="auto"/>
              <w:rPr>
                <w:b/>
                <w:bCs/>
                <w:i/>
                <w:iCs/>
              </w:rPr>
            </w:pPr>
            <w:r w:rsidRPr="008F3ACF">
              <w:rPr>
                <w:b/>
                <w:bCs/>
                <w:i/>
                <w:iCs/>
                <w:color w:val="595959" w:themeColor="text1" w:themeTint="A6"/>
              </w:rPr>
              <w:t>Extra space for other thoughts / questions / ideas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D4B2" w14:textId="77777777" w:rsidR="0029203C" w:rsidRDefault="0029203C" w:rsidP="0029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0FE39A" w14:textId="2B1D07FC" w:rsidR="00D6566C" w:rsidRDefault="00D6566C" w:rsidP="00D6566C"/>
    <w:p w14:paraId="72ECBD6F" w14:textId="09118CF6" w:rsidR="00D6566C" w:rsidRDefault="00D6566C" w:rsidP="00D6566C"/>
    <w:p w14:paraId="5CEADECC" w14:textId="01B92A1B" w:rsidR="00D6566C" w:rsidRPr="0029203C" w:rsidRDefault="00D6566C" w:rsidP="00D6566C"/>
    <w:sectPr w:rsidR="00D6566C" w:rsidRPr="0029203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28C9" w14:textId="77777777" w:rsidR="00AC33C1" w:rsidRDefault="00AC33C1">
      <w:pPr>
        <w:spacing w:line="240" w:lineRule="auto"/>
      </w:pPr>
      <w:r>
        <w:separator/>
      </w:r>
    </w:p>
  </w:endnote>
  <w:endnote w:type="continuationSeparator" w:id="0">
    <w:p w14:paraId="03508F08" w14:textId="77777777" w:rsidR="00AC33C1" w:rsidRDefault="00AC3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9FBB" w14:textId="77777777" w:rsidR="00AC33C1" w:rsidRDefault="00AC33C1">
      <w:pPr>
        <w:spacing w:line="240" w:lineRule="auto"/>
      </w:pPr>
      <w:r>
        <w:separator/>
      </w:r>
    </w:p>
  </w:footnote>
  <w:footnote w:type="continuationSeparator" w:id="0">
    <w:p w14:paraId="279760DC" w14:textId="77777777" w:rsidR="00AC33C1" w:rsidRDefault="00AC3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E5A9" w14:textId="26F02C68" w:rsidR="0029203C" w:rsidRPr="0029203C" w:rsidRDefault="008B0D75" w:rsidP="0029203C">
    <w:pPr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Increasing Employee Competitiveness</w:t>
    </w:r>
    <w:r w:rsidR="0029203C" w:rsidRPr="008B384B">
      <w:rPr>
        <w:b/>
        <w:bCs/>
        <w:sz w:val="26"/>
        <w:szCs w:val="26"/>
      </w:rPr>
      <w:t xml:space="preserve"> Pilot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21512"/>
    <w:multiLevelType w:val="hybridMultilevel"/>
    <w:tmpl w:val="24B207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143"/>
    <w:multiLevelType w:val="hybridMultilevel"/>
    <w:tmpl w:val="B802B3D2"/>
    <w:lvl w:ilvl="0" w:tplc="0C6E4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09F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87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AF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07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E9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05E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44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03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EFC"/>
    <w:multiLevelType w:val="hybridMultilevel"/>
    <w:tmpl w:val="65EC95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D12"/>
    <w:multiLevelType w:val="multilevel"/>
    <w:tmpl w:val="FA726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5F07FB"/>
    <w:multiLevelType w:val="hybridMultilevel"/>
    <w:tmpl w:val="A43046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4B20"/>
    <w:multiLevelType w:val="hybridMultilevel"/>
    <w:tmpl w:val="7966AB94"/>
    <w:lvl w:ilvl="0" w:tplc="0409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346138E0"/>
    <w:multiLevelType w:val="hybridMultilevel"/>
    <w:tmpl w:val="3894F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36A99"/>
    <w:multiLevelType w:val="hybridMultilevel"/>
    <w:tmpl w:val="9E56C8CE"/>
    <w:lvl w:ilvl="0" w:tplc="130C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4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A0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6A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4B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4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2B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A0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2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D2209C"/>
    <w:multiLevelType w:val="multilevel"/>
    <w:tmpl w:val="6A0E2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331DC2"/>
    <w:multiLevelType w:val="hybridMultilevel"/>
    <w:tmpl w:val="8C40D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43481"/>
    <w:multiLevelType w:val="multilevel"/>
    <w:tmpl w:val="F9FA8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F2099C"/>
    <w:multiLevelType w:val="hybridMultilevel"/>
    <w:tmpl w:val="97C00E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1CC5"/>
    <w:multiLevelType w:val="hybridMultilevel"/>
    <w:tmpl w:val="B69AA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E2CB8"/>
    <w:multiLevelType w:val="hybridMultilevel"/>
    <w:tmpl w:val="AF946788"/>
    <w:lvl w:ilvl="0" w:tplc="0409000D">
      <w:start w:val="1"/>
      <w:numFmt w:val="bullet"/>
      <w:lvlText w:val=""/>
      <w:lvlJc w:val="left"/>
      <w:pPr>
        <w:ind w:left="56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8342D"/>
    <w:multiLevelType w:val="hybridMultilevel"/>
    <w:tmpl w:val="CEDEA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69732">
    <w:abstractNumId w:val="8"/>
  </w:num>
  <w:num w:numId="2" w16cid:durableId="1364400656">
    <w:abstractNumId w:val="3"/>
  </w:num>
  <w:num w:numId="3" w16cid:durableId="192962068">
    <w:abstractNumId w:val="10"/>
  </w:num>
  <w:num w:numId="4" w16cid:durableId="751396388">
    <w:abstractNumId w:val="7"/>
  </w:num>
  <w:num w:numId="5" w16cid:durableId="562175790">
    <w:abstractNumId w:val="14"/>
  </w:num>
  <w:num w:numId="6" w16cid:durableId="975179229">
    <w:abstractNumId w:val="1"/>
  </w:num>
  <w:num w:numId="7" w16cid:durableId="378941211">
    <w:abstractNumId w:val="11"/>
  </w:num>
  <w:num w:numId="8" w16cid:durableId="119611753">
    <w:abstractNumId w:val="9"/>
  </w:num>
  <w:num w:numId="9" w16cid:durableId="1203518713">
    <w:abstractNumId w:val="13"/>
  </w:num>
  <w:num w:numId="10" w16cid:durableId="1196113189">
    <w:abstractNumId w:val="12"/>
  </w:num>
  <w:num w:numId="11" w16cid:durableId="272247420">
    <w:abstractNumId w:val="2"/>
  </w:num>
  <w:num w:numId="12" w16cid:durableId="1473906471">
    <w:abstractNumId w:val="0"/>
  </w:num>
  <w:num w:numId="13" w16cid:durableId="864367396">
    <w:abstractNumId w:val="6"/>
  </w:num>
  <w:num w:numId="14" w16cid:durableId="1760177505">
    <w:abstractNumId w:val="4"/>
  </w:num>
  <w:num w:numId="15" w16cid:durableId="1010568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3B"/>
    <w:rsid w:val="000277C8"/>
    <w:rsid w:val="001F5B91"/>
    <w:rsid w:val="0029203C"/>
    <w:rsid w:val="003F1555"/>
    <w:rsid w:val="007F0EFA"/>
    <w:rsid w:val="00856B3B"/>
    <w:rsid w:val="008B0D75"/>
    <w:rsid w:val="008B384B"/>
    <w:rsid w:val="008D169A"/>
    <w:rsid w:val="008F3ACF"/>
    <w:rsid w:val="00941435"/>
    <w:rsid w:val="009A1DC7"/>
    <w:rsid w:val="00A00ECB"/>
    <w:rsid w:val="00AA3567"/>
    <w:rsid w:val="00AC33C1"/>
    <w:rsid w:val="00AC39E4"/>
    <w:rsid w:val="00BA0ABF"/>
    <w:rsid w:val="00BD7A98"/>
    <w:rsid w:val="00C624E8"/>
    <w:rsid w:val="00D6566C"/>
    <w:rsid w:val="00EF2E12"/>
    <w:rsid w:val="00EF661B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5848"/>
  <w15:docId w15:val="{B3752D01-D422-4480-BF61-0A1AECD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38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B"/>
  </w:style>
  <w:style w:type="paragraph" w:styleId="Footer">
    <w:name w:val="footer"/>
    <w:basedOn w:val="Normal"/>
    <w:link w:val="FooterChar"/>
    <w:uiPriority w:val="99"/>
    <w:unhideWhenUsed/>
    <w:rsid w:val="008B38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B"/>
  </w:style>
  <w:style w:type="paragraph" w:styleId="Revision">
    <w:name w:val="Revision"/>
    <w:hidden/>
    <w:uiPriority w:val="99"/>
    <w:semiHidden/>
    <w:rsid w:val="000277C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0277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7C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A1DC7"/>
    <w:pPr>
      <w:spacing w:line="240" w:lineRule="auto"/>
    </w:pPr>
    <w:rPr>
      <w:rFonts w:ascii="Aptos" w:eastAsia="Aptos" w:hAnsi="Aptos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1D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0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Baker</dc:creator>
  <cp:lastModifiedBy>Galiana Fajardo</cp:lastModifiedBy>
  <cp:revision>3</cp:revision>
  <dcterms:created xsi:type="dcterms:W3CDTF">2025-03-18T20:12:00Z</dcterms:created>
  <dcterms:modified xsi:type="dcterms:W3CDTF">2025-03-18T23:04:00Z</dcterms:modified>
</cp:coreProperties>
</file>